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1" w:rsidRDefault="008216D1" w:rsidP="008216D1">
      <w:r>
        <w:rPr>
          <w:noProof/>
          <w:lang w:eastAsia="mk-MK"/>
        </w:rPr>
        <w:drawing>
          <wp:inline distT="0" distB="0" distL="0" distR="0">
            <wp:extent cx="2209800" cy="969536"/>
            <wp:effectExtent l="19050" t="0" r="0" b="0"/>
            <wp:docPr id="1" name="Picture 1" descr="C:\Users\Dragana\Desktop\logoa\NACION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a\Desktop\logoa\NACION~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55" cy="96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D1" w:rsidRPr="008216D1" w:rsidRDefault="008216D1" w:rsidP="008216D1">
      <w:pPr>
        <w:jc w:val="center"/>
        <w:rPr>
          <w:b/>
        </w:rPr>
      </w:pPr>
      <w:r w:rsidRPr="008216D1">
        <w:rPr>
          <w:b/>
        </w:rPr>
        <w:t>Соопштение до медиуми</w:t>
      </w:r>
    </w:p>
    <w:p w:rsidR="008216D1" w:rsidRPr="008216D1" w:rsidRDefault="008216D1" w:rsidP="008216D1">
      <w:pPr>
        <w:jc w:val="center"/>
        <w:rPr>
          <w:b/>
        </w:rPr>
      </w:pPr>
      <w:r w:rsidRPr="008216D1">
        <w:rPr>
          <w:b/>
        </w:rPr>
        <w:t xml:space="preserve">Недела на гордоста 2015 </w:t>
      </w:r>
    </w:p>
    <w:p w:rsidR="008216D1" w:rsidRDefault="008216D1" w:rsidP="008216D1">
      <w:pPr>
        <w:jc w:val="center"/>
      </w:pPr>
    </w:p>
    <w:p w:rsidR="00AB5344" w:rsidRDefault="00AB5344" w:rsidP="008216D1">
      <w:pPr>
        <w:jc w:val="both"/>
      </w:pPr>
      <w:r>
        <w:t xml:space="preserve">Почитувани, </w:t>
      </w:r>
    </w:p>
    <w:p w:rsidR="00AB5344" w:rsidRDefault="00AB5344" w:rsidP="008216D1">
      <w:pPr>
        <w:jc w:val="both"/>
      </w:pPr>
      <w:r>
        <w:t xml:space="preserve">Националната мрежа за борба против хомофобија и трансфобија трета годнина по ред ја организира Неделата на гордоста. </w:t>
      </w:r>
    </w:p>
    <w:p w:rsidR="00AB5344" w:rsidRPr="004D49A5" w:rsidRDefault="00AB5344" w:rsidP="008216D1">
      <w:pPr>
        <w:jc w:val="both"/>
        <w:rPr>
          <w:b/>
        </w:rPr>
      </w:pPr>
      <w:r w:rsidRPr="004D49A5">
        <w:rPr>
          <w:b/>
        </w:rPr>
        <w:t>Почнувајќи од 22.06 (понеделник) д</w:t>
      </w:r>
      <w:r w:rsidR="008216D1" w:rsidRPr="004D49A5">
        <w:rPr>
          <w:b/>
        </w:rPr>
        <w:t>о 27.06 (сабота) Неделата на го</w:t>
      </w:r>
      <w:r w:rsidRPr="004D49A5">
        <w:rPr>
          <w:b/>
        </w:rPr>
        <w:t>р</w:t>
      </w:r>
      <w:r w:rsidR="008216D1" w:rsidRPr="004D49A5">
        <w:rPr>
          <w:b/>
        </w:rPr>
        <w:t>д</w:t>
      </w:r>
      <w:r w:rsidRPr="004D49A5">
        <w:rPr>
          <w:b/>
        </w:rPr>
        <w:t>оста вклучува серија на настани, деб</w:t>
      </w:r>
      <w:r w:rsidR="008216D1" w:rsidRPr="004D49A5">
        <w:rPr>
          <w:b/>
        </w:rPr>
        <w:t>а</w:t>
      </w:r>
      <w:r w:rsidRPr="004D49A5">
        <w:rPr>
          <w:b/>
        </w:rPr>
        <w:t xml:space="preserve">ти, пртестни обраќања, предавања и проекции на филмови на повеќе локации. </w:t>
      </w:r>
    </w:p>
    <w:p w:rsidR="008216D1" w:rsidRDefault="00AB5344" w:rsidP="008216D1">
      <w:pPr>
        <w:jc w:val="both"/>
      </w:pPr>
      <w:r>
        <w:t>Целта на Неделата на гордоста е</w:t>
      </w:r>
      <w:r w:rsidR="008216D1">
        <w:t xml:space="preserve"> да го покрене вниманието на општата </w:t>
      </w:r>
      <w:r>
        <w:t xml:space="preserve"> јавност кон континуираното прекршување на човековите права на ЛГБТИ заедницата, дискриминацијата, молкот од институциите, потребата од солидарност и поддршка. </w:t>
      </w:r>
      <w:r w:rsidR="00624489">
        <w:t>Поради тоа, п</w:t>
      </w:r>
      <w:r>
        <w:t>овеќето од организациите членки на Националната мрежа против хомофоби</w:t>
      </w:r>
      <w:r w:rsidR="006C0FB2">
        <w:t>ја и трансфобија дадоа поддршка</w:t>
      </w:r>
      <w:r w:rsidR="006C0FB2">
        <w:rPr>
          <w:lang w:val="en-US"/>
        </w:rPr>
        <w:t xml:space="preserve"> </w:t>
      </w:r>
      <w:r>
        <w:t xml:space="preserve">во движењето </w:t>
      </w:r>
      <w:r w:rsidR="004D49A5">
        <w:t>„</w:t>
      </w:r>
      <w:r>
        <w:t>Граѓаните за Македонија</w:t>
      </w:r>
      <w:r w:rsidR="004D49A5">
        <w:t>“</w:t>
      </w:r>
      <w:r>
        <w:t xml:space="preserve">, искажувајќи го својот револт кон моменталната власт. </w:t>
      </w:r>
    </w:p>
    <w:p w:rsidR="00AB5344" w:rsidRDefault="00A82513" w:rsidP="008216D1">
      <w:pPr>
        <w:jc w:val="both"/>
      </w:pPr>
      <w:r>
        <w:t xml:space="preserve">Во рамки на Неделата на гордоста повторно, </w:t>
      </w:r>
      <w:r w:rsidRPr="004D49A5">
        <w:rPr>
          <w:b/>
        </w:rPr>
        <w:t>со протестно обраќање ќе ја потсетиме Владата на Република Македонија (13:15, 25.06 (четврток) дека треба да с</w:t>
      </w:r>
      <w:r w:rsidR="008216D1" w:rsidRPr="004D49A5">
        <w:rPr>
          <w:b/>
        </w:rPr>
        <w:t>и оди</w:t>
      </w:r>
      <w:r w:rsidR="008216D1">
        <w:t>, меѓудругото и порад</w:t>
      </w:r>
      <w:r>
        <w:t xml:space="preserve">и континуираното прекршување на правата на ЛГБТИ заедницата. Ќе го потсетиме и </w:t>
      </w:r>
      <w:r w:rsidRPr="004D49A5">
        <w:rPr>
          <w:b/>
        </w:rPr>
        <w:t>Основното јавно обвинителство ( 13:15, 16.06 (петок) за постојаните напади на ЛГБТИ Центарот за поддршка и нападите на активисти</w:t>
      </w:r>
      <w:r>
        <w:t xml:space="preserve">, чии сторители никогаш не ги пронајде. За крај во </w:t>
      </w:r>
      <w:r w:rsidRPr="004D49A5">
        <w:rPr>
          <w:b/>
        </w:rPr>
        <w:t>сабота (27.06) 13:15 часот</w:t>
      </w:r>
      <w:r w:rsidR="008216D1" w:rsidRPr="004D49A5">
        <w:rPr>
          <w:b/>
        </w:rPr>
        <w:t>,</w:t>
      </w:r>
      <w:r w:rsidRPr="004D49A5">
        <w:rPr>
          <w:b/>
        </w:rPr>
        <w:t xml:space="preserve"> ќе ја потсетиме и М</w:t>
      </w:r>
      <w:r w:rsidR="006C0FB2">
        <w:rPr>
          <w:b/>
        </w:rPr>
        <w:t>акедонската радио</w:t>
      </w:r>
      <w:r w:rsidR="006C0FB2">
        <w:rPr>
          <w:b/>
          <w:lang w:val="en-US"/>
        </w:rPr>
        <w:t>-</w:t>
      </w:r>
      <w:r w:rsidR="004D49A5" w:rsidRPr="004D49A5">
        <w:rPr>
          <w:b/>
        </w:rPr>
        <w:t>телевизија</w:t>
      </w:r>
      <w:r w:rsidRPr="004D49A5">
        <w:rPr>
          <w:b/>
        </w:rPr>
        <w:t xml:space="preserve"> за шовинистичката и хомофобичната пропаганда</w:t>
      </w:r>
      <w:r>
        <w:t xml:space="preserve"> која </w:t>
      </w:r>
      <w:r w:rsidR="008216D1">
        <w:t xml:space="preserve">континуирано </w:t>
      </w:r>
      <w:r>
        <w:t xml:space="preserve">ја шири и за неизвестувањето за прекршувањата на правата на ЛГБТИ заедницата. </w:t>
      </w:r>
    </w:p>
    <w:p w:rsidR="00A82513" w:rsidRDefault="00A82513" w:rsidP="008216D1">
      <w:pPr>
        <w:jc w:val="both"/>
      </w:pPr>
      <w:r>
        <w:t xml:space="preserve">Програмата на Неделата на гордоста ја праќаме во прилог. </w:t>
      </w:r>
    </w:p>
    <w:p w:rsidR="008216D1" w:rsidRDefault="00A82513" w:rsidP="008216D1">
      <w:pPr>
        <w:spacing w:after="0"/>
        <w:jc w:val="both"/>
      </w:pPr>
      <w:r>
        <w:t>За повеќе информации контактирајте не на</w:t>
      </w:r>
      <w:r w:rsidR="008216D1">
        <w:t>:</w:t>
      </w:r>
    </w:p>
    <w:p w:rsidR="008216D1" w:rsidRDefault="008216D1" w:rsidP="008216D1">
      <w:pPr>
        <w:spacing w:after="0"/>
        <w:jc w:val="both"/>
      </w:pPr>
      <w:r>
        <w:t xml:space="preserve"> +389 78 200675 </w:t>
      </w:r>
      <w:r w:rsidR="00A82513">
        <w:t xml:space="preserve"> </w:t>
      </w:r>
      <w:r>
        <w:t xml:space="preserve">+389 (0)2 3214 269, </w:t>
      </w:r>
      <w:r w:rsidRPr="0084573A">
        <w:t xml:space="preserve"> +389 (0)2 3256 174</w:t>
      </w:r>
      <w:r>
        <w:t xml:space="preserve">, </w:t>
      </w:r>
    </w:p>
    <w:p w:rsidR="008216D1" w:rsidRPr="008216D1" w:rsidRDefault="00A15375" w:rsidP="008216D1">
      <w:pPr>
        <w:spacing w:after="0"/>
        <w:jc w:val="both"/>
        <w:rPr>
          <w:lang w:val="en-US"/>
        </w:rPr>
      </w:pPr>
      <w:hyperlink r:id="rId5" w:history="1">
        <w:r w:rsidR="008216D1" w:rsidRPr="001F72B8">
          <w:rPr>
            <w:rStyle w:val="Hyperlink"/>
            <w:lang w:val="en-US"/>
          </w:rPr>
          <w:t>dragana88dragana@gmail.com</w:t>
        </w:r>
      </w:hyperlink>
      <w:r w:rsidR="008216D1" w:rsidRPr="008216D1">
        <w:rPr>
          <w:lang w:val="en-US"/>
        </w:rPr>
        <w:t xml:space="preserve"> </w:t>
      </w:r>
    </w:p>
    <w:p w:rsidR="008216D1" w:rsidRDefault="008216D1" w:rsidP="008216D1">
      <w:pPr>
        <w:spacing w:after="0"/>
        <w:jc w:val="both"/>
        <w:rPr>
          <w:lang w:val="en-US"/>
        </w:rPr>
      </w:pPr>
    </w:p>
    <w:p w:rsidR="008216D1" w:rsidRDefault="008216D1" w:rsidP="008216D1">
      <w:pPr>
        <w:spacing w:after="0"/>
        <w:jc w:val="both"/>
      </w:pPr>
      <w:r>
        <w:t xml:space="preserve">Со почит, </w:t>
      </w:r>
    </w:p>
    <w:p w:rsidR="008216D1" w:rsidRDefault="008216D1" w:rsidP="008216D1">
      <w:pPr>
        <w:spacing w:after="0"/>
        <w:jc w:val="both"/>
      </w:pPr>
    </w:p>
    <w:p w:rsidR="008216D1" w:rsidRDefault="008216D1" w:rsidP="008216D1">
      <w:pPr>
        <w:spacing w:after="0"/>
        <w:jc w:val="both"/>
      </w:pPr>
      <w:r>
        <w:t xml:space="preserve">Национална Мрежа за борба против хомофобија и трансфобија </w:t>
      </w:r>
    </w:p>
    <w:p w:rsidR="004D49A5" w:rsidRDefault="004D49A5" w:rsidP="008216D1">
      <w:pPr>
        <w:spacing w:after="0"/>
        <w:jc w:val="both"/>
      </w:pPr>
    </w:p>
    <w:p w:rsidR="004D49A5" w:rsidRDefault="004D49A5" w:rsidP="008216D1">
      <w:pPr>
        <w:spacing w:after="0"/>
        <w:jc w:val="both"/>
      </w:pPr>
      <w:r>
        <w:t xml:space="preserve">20.06.2015 година, Скопје </w:t>
      </w:r>
    </w:p>
    <w:p w:rsidR="00A82513" w:rsidRPr="00AB5344" w:rsidRDefault="00A82513" w:rsidP="008216D1">
      <w:pPr>
        <w:jc w:val="both"/>
      </w:pPr>
    </w:p>
    <w:sectPr w:rsidR="00A82513" w:rsidRPr="00AB5344" w:rsidSect="006C2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344"/>
    <w:rsid w:val="004D49A5"/>
    <w:rsid w:val="00624489"/>
    <w:rsid w:val="006C0FB2"/>
    <w:rsid w:val="006C2423"/>
    <w:rsid w:val="008216D1"/>
    <w:rsid w:val="00890372"/>
    <w:rsid w:val="00A15375"/>
    <w:rsid w:val="00A82513"/>
    <w:rsid w:val="00AB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gana88draga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2015-06-20T06:06:00Z</dcterms:created>
  <dcterms:modified xsi:type="dcterms:W3CDTF">2015-06-20T10:45:00Z</dcterms:modified>
</cp:coreProperties>
</file>